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A58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Style w:val="5"/>
          <w:sz w:val="44"/>
          <w:szCs w:val="44"/>
        </w:rPr>
      </w:pPr>
      <w:r>
        <w:rPr>
          <w:rStyle w:val="5"/>
          <w:rFonts w:hint="default"/>
          <w:sz w:val="44"/>
          <w:szCs w:val="44"/>
        </w:rPr>
        <w:t>民事答辩状</w:t>
      </w:r>
    </w:p>
    <w:p w14:paraId="2EFAD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</w:rPr>
      </w:pPr>
      <w:r>
        <w:rPr>
          <w:rFonts w:hint="default"/>
        </w:rPr>
        <w:t>答辩人：张某，女，</w:t>
      </w:r>
      <w:r>
        <w:rPr>
          <w:rFonts w:hint="eastAsia"/>
          <w:lang w:val="en-US" w:eastAsia="zh-CN"/>
        </w:rPr>
        <w:t>36</w:t>
      </w:r>
      <w:r>
        <w:rPr>
          <w:rFonts w:hint="default"/>
        </w:rPr>
        <w:t>岁，汉族，住乐陵市某村。</w:t>
      </w:r>
    </w:p>
    <w:p w14:paraId="29E61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</w:rPr>
      </w:pPr>
      <w:r>
        <w:rPr>
          <w:rFonts w:hint="default"/>
        </w:rPr>
        <w:t>就被答辩人诉讼离婚纠纷一案，答辩人提出以下答辩意见：</w:t>
      </w:r>
    </w:p>
    <w:p w14:paraId="3FB14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</w:rPr>
      </w:pPr>
      <w:r>
        <w:rPr>
          <w:rFonts w:hint="default"/>
        </w:rPr>
        <w:t>答辩人不同意离婚。</w:t>
      </w:r>
    </w:p>
    <w:p w14:paraId="30673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</w:rPr>
      </w:pPr>
      <w:r>
        <w:rPr>
          <w:rFonts w:hint="default"/>
        </w:rPr>
        <w:t>我们经人介绍相识确立恋爱关系，双方相互了解。</w:t>
      </w:r>
      <w:r>
        <w:rPr>
          <w:rFonts w:hint="eastAsia"/>
          <w:lang w:val="en-US" w:eastAsia="zh-CN"/>
        </w:rPr>
        <w:t>2010</w:t>
      </w:r>
      <w:r>
        <w:rPr>
          <w:rFonts w:hint="default"/>
        </w:rPr>
        <w:t>年经政府登记结婚。</w:t>
      </w:r>
      <w:r>
        <w:rPr>
          <w:rFonts w:hint="eastAsia"/>
          <w:lang w:val="en-US" w:eastAsia="zh-CN"/>
        </w:rPr>
        <w:t>2011</w:t>
      </w:r>
      <w:r>
        <w:rPr>
          <w:rFonts w:hint="default"/>
        </w:rPr>
        <w:t>年9月</w:t>
      </w:r>
      <w:r>
        <w:rPr>
          <w:rFonts w:hint="eastAsia"/>
          <w:lang w:val="en-US" w:eastAsia="zh-CN"/>
        </w:rPr>
        <w:t>13</w:t>
      </w:r>
      <w:r>
        <w:rPr>
          <w:rFonts w:hint="default"/>
        </w:rPr>
        <w:t>日生一男孩，现在已经上初中了。被答辩人诉状中所述，不是事实，是被答辩人为离婚编造的借口，我们生活上虽有偶尔的矛盾，但是不至于夫妻感情彻底破裂，所谓的纠纷就是被答辩人生活上对答辩人母子关心较少，致使答辩人身体羸弱，经常住院治疗，不得已向外借款治病，被答辩人就是为了逃避外债，而起诉的。答辩人现在还对将来的生活有很多美好的憧憬。为了答辩人的身心健康，请法院查明事实，多做被答辩人的思想工作，我们一定能和好如初的。</w:t>
      </w:r>
    </w:p>
    <w:p w14:paraId="17BCB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</w:rPr>
      </w:pPr>
      <w:bookmarkStart w:id="0" w:name="_GoBack"/>
      <w:bookmarkEnd w:id="0"/>
      <w:r>
        <w:rPr>
          <w:rFonts w:hint="default"/>
        </w:rPr>
        <w:t>总之，我们婚姻基础较好，婚后也建立了一定的夫妻感情，被答辩人所诉不是事实，其诉求不具备离婚的法定条件，请法院查明事实，依法驳回其诉讼请求。</w:t>
      </w:r>
    </w:p>
    <w:p w14:paraId="7C2D3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</w:rPr>
      </w:pPr>
      <w:r>
        <w:rPr>
          <w:rFonts w:hint="default"/>
        </w:rPr>
        <w:t>此致</w:t>
      </w:r>
    </w:p>
    <w:p w14:paraId="75BC3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</w:rPr>
      </w:pPr>
      <w:r>
        <w:rPr>
          <w:rFonts w:hint="default"/>
        </w:rPr>
        <w:t>某市人民法院</w:t>
      </w:r>
    </w:p>
    <w:p w14:paraId="5DB88F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right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答辩人：张某</w:t>
      </w:r>
    </w:p>
    <w:p w14:paraId="72429A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right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2025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年</w:t>
      </w: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3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月18日</w:t>
      </w:r>
    </w:p>
    <w:p w14:paraId="0D0669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Segoe MDL2 Assets">
    <w:panose1 w:val="050A0102010101010101"/>
    <w:charset w:val="00"/>
    <w:family w:val="auto"/>
    <w:pitch w:val="default"/>
    <w:sig w:usb0="00000000" w:usb1="10000000" w:usb2="00000000" w:usb3="00000000" w:csb0="0000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97C6D"/>
    <w:rsid w:val="66497C6D"/>
    <w:rsid w:val="6FA9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2025-07-10T09:22:00Z</dcterms:created>
  <dc:creator>泥泥螺</dc:creator>
  <cp:lastModifiedBy>泥泥螺</cp:lastModifiedBy>
  <dcterms:modified xsi:type="dcterms:W3CDTF">2025-07-10T09:27:52Z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7853E5AF98C54876A6CE2501CD524B32_13</vt:lpwstr>
  </property>
  <property fmtid="{D5CDD505-2E9C-101B-9397-08002B2CF9AE}" pid="4" name="KSOTemplateDocerSaveRecord">
    <vt:lpwstr>eyJoZGlkIjoiNTE5OTY2ZTBiOTRmMTI5NDQ1OTI0ZDE1OGUzMDBkOTgiLCJ1c2VySWQiOiIxNjM2OTE0Mzc4In0=</vt:lpwstr>
  </property>
</Properties>
</file>