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7774">
      <w:pPr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兼职</w:t>
      </w:r>
      <w:r>
        <w:rPr>
          <w:rFonts w:hint="eastAsia" w:ascii="黑体" w:eastAsia="黑体"/>
          <w:sz w:val="44"/>
          <w:szCs w:val="44"/>
          <w:lang w:eastAsia="zh-CN"/>
        </w:rPr>
        <w:t>合同</w:t>
      </w:r>
      <w:r>
        <w:rPr>
          <w:rFonts w:hint="eastAsia" w:ascii="黑体" w:eastAsia="黑体"/>
          <w:sz w:val="44"/>
          <w:szCs w:val="44"/>
        </w:rPr>
        <w:t>协议书</w:t>
      </w:r>
    </w:p>
    <w:p w14:paraId="51A2ABEA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4313F299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    方：                         乙    方：</w:t>
      </w:r>
    </w:p>
    <w:p w14:paraId="1202B28D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                         常住地址：</w:t>
      </w:r>
    </w:p>
    <w:p w14:paraId="33BD566E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联系方式：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 联系方式：</w:t>
      </w:r>
    </w:p>
    <w:p w14:paraId="4DA97F5F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                       身份证号码：</w:t>
      </w:r>
    </w:p>
    <w:p w14:paraId="4C0B737E">
      <w:pPr>
        <w:spacing w:line="540" w:lineRule="exact"/>
        <w:rPr>
          <w:rFonts w:hint="eastAsia" w:ascii="宋体" w:hAnsi="宋体"/>
          <w:sz w:val="28"/>
          <w:szCs w:val="28"/>
        </w:rPr>
      </w:pPr>
    </w:p>
    <w:p w14:paraId="33D24FC5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依据《中华人民共和国民法典》相关规定，甲乙双方本着平等自愿、诚实信用的原则，就乙方为甲方提供兼职服务事宜，达成如下协议，以资共同遵守：</w:t>
      </w:r>
    </w:p>
    <w:p w14:paraId="765317D3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第一条 服务期限​​</w:t>
      </w:r>
    </w:p>
    <w:p w14:paraId="027B3C1F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本协议服务期自___年___月___日起至___年___月___日止。</w:t>
      </w:r>
    </w:p>
    <w:p w14:paraId="2D80AB1C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第二条 服务内容与要求​​</w:t>
      </w:r>
    </w:p>
    <w:p w14:paraId="7EB561CE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乙方应根据甲方业务需求，按照约定标准完成交办的工作任务。</w:t>
      </w:r>
    </w:p>
    <w:p w14:paraId="75481599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乙方应遵守甲方依法制定的相关规章制度，服从合理工作安排。</w:t>
      </w:r>
    </w:p>
    <w:p w14:paraId="0A52936F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甲方可根据工作需要及乙方服务情况，经协商后调整服务内容。</w:t>
      </w:r>
    </w:p>
    <w:p w14:paraId="3B0628F9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第三条 服务报酬​​</w:t>
      </w:r>
    </w:p>
    <w:p w14:paraId="473993D1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甲方按月向乙方支付服务报酬，每月人民币元（大写：_____）。</w:t>
      </w:r>
    </w:p>
    <w:p w14:paraId="0E7561A7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甲方于每月10日前支付上月服务报酬，支付方式为：________。</w:t>
      </w:r>
    </w:p>
    <w:p w14:paraId="4F1217EA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乙方在服务期间创作完成的工作成果，其知识产权及相关权益归甲方所有。</w:t>
      </w:r>
    </w:p>
    <w:p w14:paraId="581BA9F4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第四条 双方权利义务​​</w:t>
      </w:r>
    </w:p>
    <w:p w14:paraId="34D5A30A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乙方应妥善使用甲方提供的资料、设备，不得超越授权范围行事。</w:t>
      </w:r>
    </w:p>
    <w:p w14:paraId="0C491633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乙方对服务期间知悉的甲方商业秘密承担保密义务，保密期不因协议终止而失效。</w:t>
      </w:r>
    </w:p>
    <w:p w14:paraId="34E9DA47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乙方如需将服务内容公开或用于学术发表，须事先获得甲方书面同意。</w:t>
      </w:r>
    </w:p>
    <w:p w14:paraId="75A0E5CC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第五条 协议变更与解除​​</w:t>
      </w:r>
    </w:p>
    <w:p w14:paraId="3EC35B53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任何一方欲变更或解除协议，应提前15日书面通知对方。</w:t>
      </w:r>
    </w:p>
    <w:p w14:paraId="2560DE77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乙方出现下列情形之一，甲方有权立即解除协议：</w:t>
      </w:r>
    </w:p>
    <w:p w14:paraId="0A2464D8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（1）严重违反规章制度或保密义务；</w:t>
      </w:r>
    </w:p>
    <w:p w14:paraId="59C741DC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（2）丧失提供服务所需法定资格；</w:t>
      </w:r>
    </w:p>
    <w:p w14:paraId="0321EA04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（3）因故意或重大过失造成甲方重大损失。</w:t>
      </w:r>
    </w:p>
    <w:p w14:paraId="4F06EAAA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第六条 违约责任​​</w:t>
      </w:r>
    </w:p>
    <w:p w14:paraId="36E61B27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任何一方违反本协议约定，应承担继续履行、采取补救措施或赔偿损失等违约责任。</w:t>
      </w:r>
    </w:p>
    <w:p w14:paraId="762908E6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第七条 争议解决​​</w:t>
      </w:r>
    </w:p>
    <w:p w14:paraId="3DDB169C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因履行本协议发生的争议，双方应友好协商；协商不成的，可向甲方所在地有管辖权的人民法院提起诉讼。</w:t>
      </w:r>
    </w:p>
    <w:p w14:paraId="02416DEA">
      <w:pPr>
        <w:spacing w:line="5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第八条 其他约定​​</w:t>
      </w:r>
    </w:p>
    <w:p w14:paraId="299AD0FA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本协议一式</w:t>
      </w:r>
      <w:r>
        <w:rPr>
          <w:rFonts w:hint="eastAsia" w:ascii="宋体" w:hAnsi="宋体"/>
          <w:sz w:val="28"/>
          <w:szCs w:val="28"/>
          <w:lang w:val="en-US" w:eastAsia="zh-CN"/>
        </w:rPr>
        <w:t>两</w:t>
      </w:r>
      <w:r>
        <w:rPr>
          <w:rFonts w:hint="eastAsia" w:ascii="宋体" w:hAnsi="宋体"/>
          <w:sz w:val="28"/>
          <w:szCs w:val="28"/>
        </w:rPr>
        <w:t>份，甲乙双方各执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份，具有同等法律效力。</w:t>
      </w:r>
    </w:p>
    <w:p w14:paraId="1A747A98">
      <w:pPr>
        <w:spacing w:line="54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本协议自双方签字或盖章之日起生效。</w:t>
      </w:r>
    </w:p>
    <w:p w14:paraId="4A2303CC">
      <w:pPr>
        <w:spacing w:line="540" w:lineRule="exact"/>
        <w:rPr>
          <w:rFonts w:hint="eastAsia" w:ascii="宋体" w:hAnsi="宋体"/>
          <w:sz w:val="28"/>
          <w:szCs w:val="28"/>
        </w:rPr>
      </w:pPr>
    </w:p>
    <w:p w14:paraId="1D45F368">
      <w:pPr>
        <w:spacing w:line="540" w:lineRule="exac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甲方（盖章）：                          乙方（签字）：</w:t>
      </w:r>
    </w:p>
    <w:p w14:paraId="6304B4E3">
      <w:pPr>
        <w:spacing w:line="540" w:lineRule="exac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</w:p>
    <w:p w14:paraId="7755A043">
      <w:pPr>
        <w:spacing w:line="540" w:lineRule="exact"/>
        <w:ind w:firstLine="700" w:firstLineChars="250"/>
        <w:jc w:val="left"/>
        <w:rPr>
          <w:rFonts w:hint="eastAsia" w:ascii="宋体" w:hAnsi="宋体"/>
          <w:sz w:val="28"/>
          <w:szCs w:val="28"/>
        </w:rPr>
      </w:pPr>
    </w:p>
    <w:p w14:paraId="56BF9038">
      <w:pPr>
        <w:spacing w:line="540" w:lineRule="exact"/>
        <w:ind w:firstLine="1400" w:firstLineChars="5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日                       年     月    日</w:t>
      </w:r>
    </w:p>
    <w:p w14:paraId="737BDA24">
      <w:pPr>
        <w:spacing w:line="540" w:lineRule="exact"/>
        <w:rPr>
          <w:rFonts w:hint="eastAsia" w:ascii="宋体" w:hAnsi="宋体"/>
          <w:sz w:val="24"/>
        </w:rPr>
      </w:pPr>
    </w:p>
    <w:sectPr>
      <w:pgSz w:w="11906" w:h="16838"/>
      <w:pgMar w:top="1246" w:right="110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19670C"/>
    <w:rsid w:val="00A51149"/>
    <w:rsid w:val="096B7E2B"/>
    <w:rsid w:val="1E19670C"/>
    <w:rsid w:val="3BA30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60" w:lineRule="exact"/>
      <w:ind w:firstLine="480" w:firstLineChars="200"/>
    </w:pPr>
    <w:rPr>
      <w:sz w:val="24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5d3b682898252930af1c43f91dbe805\&#20860;&#32844;&#21512;&#21516;&#21327;&#35758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兼职合同协议书.doc.docx</Template>
  <Pages>2</Pages>
  <Words>1582</Words>
  <Characters>1584</Characters>
  <Lines>13</Lines>
  <Paragraphs>3</Paragraphs>
  <TotalTime>18</TotalTime>
  <ScaleCrop>false</ScaleCrop>
  <LinksUpToDate>false</LinksUpToDate>
  <CharactersWithSpaces>1816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2025-09-25T07:28:00Z</dcterms:created>
  <dc:creator>rankin</dc:creator>
  <cp:lastModifiedBy>rankin</cp:lastModifiedBy>
  <dcterms:modified xsi:type="dcterms:W3CDTF">2025-09-25T08:06:31Z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v1.0_mb_QOfOrPV8HwrZcgGdGN3GKQ==</vt:lpwstr>
  </property>
  <property fmtid="{D5CDD505-2E9C-101B-9397-08002B2CF9AE}" pid="4" name="ICV">
    <vt:lpwstr>A298EB556008449299216EE4DD84A17A_11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